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3C813" w14:textId="77777777" w:rsidR="00E45D8A" w:rsidRDefault="00E45D8A" w:rsidP="00E45D8A">
      <w:pPr>
        <w:rPr>
          <w:b/>
          <w:bCs/>
          <w:sz w:val="24"/>
          <w:szCs w:val="24"/>
        </w:rPr>
      </w:pPr>
    </w:p>
    <w:p w14:paraId="6AE22F64" w14:textId="77777777" w:rsidR="00E45D8A" w:rsidRDefault="00E45D8A" w:rsidP="00E45D8A">
      <w:pPr>
        <w:rPr>
          <w:b/>
          <w:bCs/>
          <w:sz w:val="24"/>
          <w:szCs w:val="24"/>
        </w:rPr>
      </w:pPr>
    </w:p>
    <w:p w14:paraId="04926FFC" w14:textId="45C2C4F8" w:rsidR="00E45D8A" w:rsidRPr="00A922E6" w:rsidRDefault="00921D57" w:rsidP="00E45D8A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</w:rPr>
        <w:t>2</w:t>
      </w:r>
      <w:r w:rsidR="00485775">
        <w:rPr>
          <w:b/>
          <w:bCs/>
          <w:sz w:val="24"/>
          <w:szCs w:val="24"/>
          <w:lang w:val="hr-HR"/>
        </w:rPr>
        <w:t>.</w:t>
      </w:r>
      <w:r w:rsidR="00E45D8A" w:rsidRPr="00A922E6">
        <w:rPr>
          <w:b/>
          <w:bCs/>
          <w:sz w:val="24"/>
          <w:szCs w:val="24"/>
          <w:lang w:val="hr-HR"/>
        </w:rPr>
        <w:t xml:space="preserve"> sjednica Nadzornog odbora trgovačkog društva DRŽAVNE NEKRETNINE d.o.o.</w:t>
      </w:r>
    </w:p>
    <w:p w14:paraId="00DEC502" w14:textId="77777777" w:rsidR="00E45D8A" w:rsidRPr="00A922E6" w:rsidRDefault="00E45D8A" w:rsidP="00E45D8A">
      <w:pPr>
        <w:rPr>
          <w:lang w:val="hr-HR"/>
        </w:rPr>
      </w:pPr>
    </w:p>
    <w:p w14:paraId="7D388283" w14:textId="1E159295" w:rsidR="00E45D8A" w:rsidRPr="00A922E6" w:rsidRDefault="00E45D8A" w:rsidP="00E45D8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utorak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29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rujna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. održana je 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485775">
        <w:rPr>
          <w:rFonts w:ascii="Times New Roman" w:hAnsi="Times New Roman" w:cs="Times New Roman"/>
          <w:sz w:val="24"/>
          <w:szCs w:val="24"/>
          <w:lang w:val="hr-HR"/>
        </w:rPr>
        <w:t>.</w:t>
      </w:r>
      <w:r w:rsidRPr="00A922E6">
        <w:rPr>
          <w:rFonts w:ascii="Times New Roman" w:hAnsi="Times New Roman" w:cs="Times New Roman"/>
          <w:sz w:val="24"/>
          <w:szCs w:val="24"/>
          <w:lang w:val="hr-HR"/>
        </w:rPr>
        <w:t xml:space="preserve"> sjednica Nadzornog odbora trgovačkog društva DRŽAVNE NEKRETNINE d.o.o. </w:t>
      </w:r>
    </w:p>
    <w:p w14:paraId="7BF3E2E8" w14:textId="2DA39319" w:rsidR="00E45D8A" w:rsidRPr="00921D57" w:rsidRDefault="00107DA2" w:rsidP="00E45D8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Sjednici su prisustvovali</w:t>
      </w:r>
      <w:r w:rsidR="00E45D8A" w:rsidRPr="00BB049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44D29">
        <w:rPr>
          <w:rFonts w:ascii="Times New Roman" w:hAnsi="Times New Roman" w:cs="Times New Roman"/>
          <w:sz w:val="24"/>
          <w:szCs w:val="24"/>
          <w:lang w:val="hr-HR"/>
        </w:rPr>
        <w:t xml:space="preserve">predsjednik Goran </w:t>
      </w:r>
      <w:proofErr w:type="spellStart"/>
      <w:r w:rsidR="00E44D29">
        <w:rPr>
          <w:rFonts w:ascii="Times New Roman" w:hAnsi="Times New Roman" w:cs="Times New Roman"/>
          <w:sz w:val="24"/>
          <w:szCs w:val="24"/>
          <w:lang w:val="hr-HR"/>
        </w:rPr>
        <w:t>Gotal</w:t>
      </w:r>
      <w:proofErr w:type="spellEnd"/>
      <w:r w:rsidR="00E44D29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1B6A08">
        <w:rPr>
          <w:rFonts w:ascii="Times New Roman" w:hAnsi="Times New Roman" w:cs="Times New Roman"/>
          <w:sz w:val="24"/>
          <w:szCs w:val="24"/>
          <w:lang w:val="hr-HR"/>
        </w:rPr>
        <w:t xml:space="preserve">Ilijana Krešić </w:t>
      </w:r>
      <w:proofErr w:type="spellStart"/>
      <w:r w:rsidR="001B6A08">
        <w:rPr>
          <w:rFonts w:ascii="Times New Roman" w:hAnsi="Times New Roman" w:cs="Times New Roman"/>
          <w:sz w:val="24"/>
          <w:szCs w:val="24"/>
          <w:lang w:val="hr-HR"/>
        </w:rPr>
        <w:t>Rajič</w:t>
      </w:r>
      <w:proofErr w:type="spellEnd"/>
      <w:r w:rsidR="001B6A0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45D8A" w:rsidRPr="00BB049D">
        <w:rPr>
          <w:rFonts w:ascii="Times New Roman" w:hAnsi="Times New Roman" w:cs="Times New Roman"/>
          <w:sz w:val="24"/>
          <w:szCs w:val="24"/>
          <w:lang w:val="hr-HR"/>
        </w:rPr>
        <w:t xml:space="preserve">i </w:t>
      </w:r>
      <w:r w:rsidR="00921D57">
        <w:rPr>
          <w:rFonts w:ascii="Times New Roman" w:hAnsi="Times New Roman" w:cs="Times New Roman"/>
          <w:sz w:val="24"/>
          <w:szCs w:val="24"/>
          <w:lang w:val="hr-HR"/>
        </w:rPr>
        <w:t>Marko Cokol</w:t>
      </w:r>
      <w:r w:rsidR="00E45D8A" w:rsidRPr="00BB049D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5654EBAB" w14:textId="77777777" w:rsidR="00E45D8A" w:rsidRPr="00BB049D" w:rsidRDefault="00E45D8A" w:rsidP="00E45D8A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12E1F609" w14:textId="77777777" w:rsidR="00E45D8A" w:rsidRDefault="00E45D8A" w:rsidP="00E45D8A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Sažetak održane sjednice je sljedeći:</w:t>
      </w:r>
    </w:p>
    <w:p w14:paraId="13F03E8B" w14:textId="02CFC9BE" w:rsidR="00955ADB" w:rsidRPr="00955ADB" w:rsidRDefault="00955ADB" w:rsidP="00955ADB">
      <w:pPr>
        <w:rPr>
          <w:rFonts w:ascii="Times New Roman" w:eastAsia="CarolinaBar-B39-25F2" w:hAnsi="Times New Roman"/>
          <w:sz w:val="24"/>
          <w:szCs w:val="18"/>
          <w:lang w:val="hr-HR"/>
        </w:rPr>
      </w:pP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>-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ab/>
        <w:t xml:space="preserve">usvojen je zapisnik s </w:t>
      </w:r>
      <w:r w:rsidR="00730CEA">
        <w:rPr>
          <w:rFonts w:ascii="Times New Roman" w:eastAsia="CarolinaBar-B39-25F2" w:hAnsi="Times New Roman"/>
          <w:sz w:val="24"/>
          <w:szCs w:val="18"/>
          <w:lang w:val="hr-HR"/>
        </w:rPr>
        <w:t>3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 xml:space="preserve">. sjednice Nadzornog odbora održane </w:t>
      </w:r>
      <w:r w:rsidR="00730CEA">
        <w:rPr>
          <w:rFonts w:ascii="Times New Roman" w:eastAsia="CarolinaBar-B39-25F2" w:hAnsi="Times New Roman"/>
          <w:sz w:val="24"/>
          <w:szCs w:val="18"/>
          <w:lang w:val="hr-HR"/>
        </w:rPr>
        <w:t>26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>.0</w:t>
      </w:r>
      <w:r w:rsidR="001D2FB8">
        <w:rPr>
          <w:rFonts w:ascii="Times New Roman" w:eastAsia="CarolinaBar-B39-25F2" w:hAnsi="Times New Roman"/>
          <w:sz w:val="24"/>
          <w:szCs w:val="18"/>
          <w:lang w:val="hr-HR"/>
        </w:rPr>
        <w:t>6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>.202</w:t>
      </w:r>
      <w:r w:rsidR="005D3A30">
        <w:rPr>
          <w:rFonts w:ascii="Times New Roman" w:eastAsia="CarolinaBar-B39-25F2" w:hAnsi="Times New Roman"/>
          <w:sz w:val="24"/>
          <w:szCs w:val="18"/>
          <w:lang w:val="hr-HR"/>
        </w:rPr>
        <w:t>6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>.</w:t>
      </w:r>
    </w:p>
    <w:p w14:paraId="01375E03" w14:textId="09AD3113" w:rsidR="006E0AAC" w:rsidRPr="004A3DB9" w:rsidRDefault="00955ADB" w:rsidP="00955ADB">
      <w:pPr>
        <w:rPr>
          <w:rFonts w:ascii="Times New Roman" w:eastAsia="CarolinaBar-B39-25F2" w:hAnsi="Times New Roman"/>
          <w:sz w:val="24"/>
          <w:szCs w:val="18"/>
          <w:lang w:val="hr-HR"/>
        </w:rPr>
      </w:pP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>-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ab/>
        <w:t>donesen</w:t>
      </w:r>
      <w:r>
        <w:rPr>
          <w:rFonts w:ascii="Times New Roman" w:eastAsia="CarolinaBar-B39-25F2" w:hAnsi="Times New Roman"/>
          <w:sz w:val="24"/>
          <w:szCs w:val="18"/>
          <w:lang w:val="hr-HR"/>
        </w:rPr>
        <w:t>e</w:t>
      </w:r>
      <w:r w:rsidRPr="00955ADB">
        <w:rPr>
          <w:rFonts w:ascii="Times New Roman" w:eastAsia="CarolinaBar-B39-25F2" w:hAnsi="Times New Roman"/>
          <w:sz w:val="24"/>
          <w:szCs w:val="18"/>
          <w:lang w:val="hr-HR"/>
        </w:rPr>
        <w:t xml:space="preserve"> </w:t>
      </w:r>
      <w:r w:rsidR="00832E2D">
        <w:rPr>
          <w:rFonts w:ascii="Times New Roman" w:eastAsia="CarolinaBar-B39-25F2" w:hAnsi="Times New Roman"/>
          <w:sz w:val="24"/>
          <w:szCs w:val="18"/>
          <w:lang w:val="hr-HR"/>
        </w:rPr>
        <w:t xml:space="preserve">sljedeće odluke: </w:t>
      </w:r>
      <w:r w:rsidR="00830693">
        <w:rPr>
          <w:rFonts w:ascii="Times New Roman" w:eastAsia="CarolinaBar-B39-25F2" w:hAnsi="Times New Roman"/>
          <w:sz w:val="24"/>
          <w:szCs w:val="18"/>
          <w:lang w:val="hr-HR"/>
        </w:rPr>
        <w:t>Odluka o prihvaćanju prijedloga Revizijskog odbora</w:t>
      </w:r>
      <w:r w:rsidR="003F6B10">
        <w:rPr>
          <w:rFonts w:ascii="Times New Roman" w:eastAsia="CarolinaBar-B39-25F2" w:hAnsi="Times New Roman"/>
          <w:sz w:val="24"/>
          <w:szCs w:val="18"/>
          <w:lang w:val="hr-HR"/>
        </w:rPr>
        <w:t xml:space="preserve"> o izboru neovisnog revizora Društva za 202</w:t>
      </w:r>
      <w:r w:rsidR="00921D57">
        <w:rPr>
          <w:rFonts w:ascii="Times New Roman" w:eastAsia="CarolinaBar-B39-25F2" w:hAnsi="Times New Roman"/>
          <w:sz w:val="24"/>
          <w:szCs w:val="18"/>
          <w:lang w:val="hr-HR"/>
        </w:rPr>
        <w:t>7</w:t>
      </w:r>
      <w:r w:rsidR="003F6B10">
        <w:rPr>
          <w:rFonts w:ascii="Times New Roman" w:eastAsia="CarolinaBar-B39-25F2" w:hAnsi="Times New Roman"/>
          <w:sz w:val="24"/>
          <w:szCs w:val="18"/>
          <w:lang w:val="hr-HR"/>
        </w:rPr>
        <w:t>. i 202</w:t>
      </w:r>
      <w:r w:rsidR="00921D57">
        <w:rPr>
          <w:rFonts w:ascii="Times New Roman" w:eastAsia="CarolinaBar-B39-25F2" w:hAnsi="Times New Roman"/>
          <w:sz w:val="24"/>
          <w:szCs w:val="18"/>
          <w:lang w:val="hr-HR"/>
        </w:rPr>
        <w:t>8</w:t>
      </w:r>
      <w:r w:rsidR="003F6B10">
        <w:rPr>
          <w:rFonts w:ascii="Times New Roman" w:eastAsia="CarolinaBar-B39-25F2" w:hAnsi="Times New Roman"/>
          <w:sz w:val="24"/>
          <w:szCs w:val="18"/>
          <w:lang w:val="hr-HR"/>
        </w:rPr>
        <w:t>. godinu</w:t>
      </w:r>
    </w:p>
    <w:sectPr w:rsidR="006E0AAC" w:rsidRPr="004A3DB9" w:rsidSect="006F6566">
      <w:headerReference w:type="default" r:id="rId10"/>
      <w:footerReference w:type="default" r:id="rId11"/>
      <w:pgSz w:w="11906" w:h="16838"/>
      <w:pgMar w:top="1417" w:right="1417" w:bottom="1417" w:left="1417" w:header="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F7EAE" w14:textId="77777777" w:rsidR="00214C94" w:rsidRDefault="00214C94" w:rsidP="000D4E4B">
      <w:pPr>
        <w:spacing w:after="0" w:line="240" w:lineRule="auto"/>
      </w:pPr>
      <w:r>
        <w:separator/>
      </w:r>
    </w:p>
  </w:endnote>
  <w:endnote w:type="continuationSeparator" w:id="0">
    <w:p w14:paraId="57E42DCB" w14:textId="77777777" w:rsidR="00214C94" w:rsidRDefault="00214C94" w:rsidP="000D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olinaBar-B39-25F2">
    <w:altName w:val="Cambria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5" w14:textId="1826B569" w:rsidR="000D4E4B" w:rsidRDefault="000D557C" w:rsidP="000D557C">
    <w:pPr>
      <w:pStyle w:val="Footer"/>
      <w:ind w:left="-1417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0A478D" wp14:editId="4E050752">
          <wp:simplePos x="0" y="0"/>
          <wp:positionH relativeFrom="column">
            <wp:posOffset>-828675</wp:posOffset>
          </wp:positionH>
          <wp:positionV relativeFrom="page">
            <wp:posOffset>9867900</wp:posOffset>
          </wp:positionV>
          <wp:extent cx="7428865" cy="735965"/>
          <wp:effectExtent l="0" t="0" r="635" b="6985"/>
          <wp:wrapSquare wrapText="bothSides"/>
          <wp:docPr id="157823059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230590" name="Slika 1578230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E65D7" w14:textId="77777777" w:rsidR="00214C94" w:rsidRDefault="00214C94" w:rsidP="000D4E4B">
      <w:pPr>
        <w:spacing w:after="0" w:line="240" w:lineRule="auto"/>
      </w:pPr>
      <w:r>
        <w:separator/>
      </w:r>
    </w:p>
  </w:footnote>
  <w:footnote w:type="continuationSeparator" w:id="0">
    <w:p w14:paraId="00114A0C" w14:textId="77777777" w:rsidR="00214C94" w:rsidRDefault="00214C94" w:rsidP="000D4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3" w14:textId="77777777" w:rsidR="000D4E4B" w:rsidRDefault="000D4E4B" w:rsidP="00711F02">
    <w:pPr>
      <w:pStyle w:val="Header"/>
      <w:ind w:left="-1134" w:right="-1417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546C3028" wp14:editId="476A8439">
          <wp:simplePos x="0" y="0"/>
          <wp:positionH relativeFrom="column">
            <wp:posOffset>-133985</wp:posOffset>
          </wp:positionH>
          <wp:positionV relativeFrom="page">
            <wp:posOffset>0</wp:posOffset>
          </wp:positionV>
          <wp:extent cx="2374265" cy="987425"/>
          <wp:effectExtent l="0" t="0" r="6985" b="3175"/>
          <wp:wrapSquare wrapText="bothSides"/>
          <wp:docPr id="1" name="Picture 0" descr="header DN D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DN D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265" cy="987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8D2"/>
    <w:multiLevelType w:val="hybridMultilevel"/>
    <w:tmpl w:val="BDBA3D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227D9"/>
    <w:multiLevelType w:val="hybridMultilevel"/>
    <w:tmpl w:val="3AB48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B7E36"/>
    <w:multiLevelType w:val="hybridMultilevel"/>
    <w:tmpl w:val="1E726E0E"/>
    <w:lvl w:ilvl="0" w:tplc="EEEC8C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810B6D"/>
    <w:multiLevelType w:val="hybridMultilevel"/>
    <w:tmpl w:val="0E4012AC"/>
    <w:lvl w:ilvl="0" w:tplc="CC7EABB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9077F"/>
    <w:multiLevelType w:val="hybridMultilevel"/>
    <w:tmpl w:val="2CBA5F24"/>
    <w:lvl w:ilvl="0" w:tplc="DBE21306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611144">
    <w:abstractNumId w:val="2"/>
  </w:num>
  <w:num w:numId="2" w16cid:durableId="522322542">
    <w:abstractNumId w:val="0"/>
  </w:num>
  <w:num w:numId="3" w16cid:durableId="2034375588">
    <w:abstractNumId w:val="1"/>
  </w:num>
  <w:num w:numId="4" w16cid:durableId="672102502">
    <w:abstractNumId w:val="3"/>
  </w:num>
  <w:num w:numId="5" w16cid:durableId="470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UsDPIbd4e9ZW5qjV52ZqEOWlcKu7o1eAdrmBKMTTdlSX0c7ZJqqpvlIwfSjtIjjMkv6nCciZpH+ObsZFlEPWg==" w:salt="ZEz3zWP7ebu4nsPGdhefu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B"/>
    <w:rsid w:val="00006719"/>
    <w:rsid w:val="00027515"/>
    <w:rsid w:val="00027E5E"/>
    <w:rsid w:val="00060DEC"/>
    <w:rsid w:val="00075AAC"/>
    <w:rsid w:val="0009110D"/>
    <w:rsid w:val="000944F2"/>
    <w:rsid w:val="000A2A77"/>
    <w:rsid w:val="000C09CE"/>
    <w:rsid w:val="000C2C17"/>
    <w:rsid w:val="000D4E4B"/>
    <w:rsid w:val="000D557C"/>
    <w:rsid w:val="000F30A2"/>
    <w:rsid w:val="00107DA2"/>
    <w:rsid w:val="001310BE"/>
    <w:rsid w:val="00132774"/>
    <w:rsid w:val="0014347B"/>
    <w:rsid w:val="001438F8"/>
    <w:rsid w:val="00152392"/>
    <w:rsid w:val="001605DB"/>
    <w:rsid w:val="0016790B"/>
    <w:rsid w:val="001B6A08"/>
    <w:rsid w:val="001C1211"/>
    <w:rsid w:val="001C61B5"/>
    <w:rsid w:val="001D2FB8"/>
    <w:rsid w:val="001D62AA"/>
    <w:rsid w:val="00214C94"/>
    <w:rsid w:val="00214D16"/>
    <w:rsid w:val="002273B1"/>
    <w:rsid w:val="002375D8"/>
    <w:rsid w:val="00243380"/>
    <w:rsid w:val="00254AAF"/>
    <w:rsid w:val="00297206"/>
    <w:rsid w:val="002A0E68"/>
    <w:rsid w:val="002A10AB"/>
    <w:rsid w:val="002B3BC1"/>
    <w:rsid w:val="002D4DFD"/>
    <w:rsid w:val="002E7E48"/>
    <w:rsid w:val="002F4E2E"/>
    <w:rsid w:val="0031031F"/>
    <w:rsid w:val="003149FB"/>
    <w:rsid w:val="00315DB8"/>
    <w:rsid w:val="003435F9"/>
    <w:rsid w:val="003559EA"/>
    <w:rsid w:val="00357925"/>
    <w:rsid w:val="003849D8"/>
    <w:rsid w:val="00395032"/>
    <w:rsid w:val="003A0444"/>
    <w:rsid w:val="003D62B2"/>
    <w:rsid w:val="003F6B10"/>
    <w:rsid w:val="00414D28"/>
    <w:rsid w:val="00430A47"/>
    <w:rsid w:val="00435D75"/>
    <w:rsid w:val="00462017"/>
    <w:rsid w:val="00485775"/>
    <w:rsid w:val="00497325"/>
    <w:rsid w:val="004A3DB9"/>
    <w:rsid w:val="004B6A62"/>
    <w:rsid w:val="004B7133"/>
    <w:rsid w:val="004E4F69"/>
    <w:rsid w:val="00500DA5"/>
    <w:rsid w:val="00511F8F"/>
    <w:rsid w:val="00551B88"/>
    <w:rsid w:val="00554000"/>
    <w:rsid w:val="005A3C87"/>
    <w:rsid w:val="005C17BB"/>
    <w:rsid w:val="005D3A30"/>
    <w:rsid w:val="005F2F7F"/>
    <w:rsid w:val="0060622A"/>
    <w:rsid w:val="00611692"/>
    <w:rsid w:val="00626052"/>
    <w:rsid w:val="00641F4C"/>
    <w:rsid w:val="0066717C"/>
    <w:rsid w:val="00680840"/>
    <w:rsid w:val="0069588E"/>
    <w:rsid w:val="006C0AEA"/>
    <w:rsid w:val="006D2068"/>
    <w:rsid w:val="006E0AAC"/>
    <w:rsid w:val="006F3B11"/>
    <w:rsid w:val="006F6566"/>
    <w:rsid w:val="00711F02"/>
    <w:rsid w:val="007265A9"/>
    <w:rsid w:val="007270AC"/>
    <w:rsid w:val="00730CEA"/>
    <w:rsid w:val="00747617"/>
    <w:rsid w:val="00755B3D"/>
    <w:rsid w:val="007752A4"/>
    <w:rsid w:val="00776DBA"/>
    <w:rsid w:val="007C3586"/>
    <w:rsid w:val="007F207C"/>
    <w:rsid w:val="007F2B07"/>
    <w:rsid w:val="007F4255"/>
    <w:rsid w:val="008029FF"/>
    <w:rsid w:val="00816159"/>
    <w:rsid w:val="0082529A"/>
    <w:rsid w:val="00830693"/>
    <w:rsid w:val="00832E2D"/>
    <w:rsid w:val="00846A5C"/>
    <w:rsid w:val="00866BC9"/>
    <w:rsid w:val="00871803"/>
    <w:rsid w:val="00874BCF"/>
    <w:rsid w:val="008757FE"/>
    <w:rsid w:val="008B3DCD"/>
    <w:rsid w:val="008C62AF"/>
    <w:rsid w:val="008E3E5A"/>
    <w:rsid w:val="008E702B"/>
    <w:rsid w:val="008F6C9D"/>
    <w:rsid w:val="0090161F"/>
    <w:rsid w:val="00921D57"/>
    <w:rsid w:val="00927241"/>
    <w:rsid w:val="00955ADB"/>
    <w:rsid w:val="009629F5"/>
    <w:rsid w:val="00984A1A"/>
    <w:rsid w:val="009B2465"/>
    <w:rsid w:val="009B26F8"/>
    <w:rsid w:val="009B7752"/>
    <w:rsid w:val="009C00F6"/>
    <w:rsid w:val="00A05FC8"/>
    <w:rsid w:val="00A2150B"/>
    <w:rsid w:val="00A5709A"/>
    <w:rsid w:val="00A922E6"/>
    <w:rsid w:val="00A932DC"/>
    <w:rsid w:val="00A952DE"/>
    <w:rsid w:val="00AA500A"/>
    <w:rsid w:val="00AA5A2B"/>
    <w:rsid w:val="00AF4BAB"/>
    <w:rsid w:val="00B12E64"/>
    <w:rsid w:val="00B36B8D"/>
    <w:rsid w:val="00B446D9"/>
    <w:rsid w:val="00B5755F"/>
    <w:rsid w:val="00B65CFE"/>
    <w:rsid w:val="00B91C29"/>
    <w:rsid w:val="00B92F94"/>
    <w:rsid w:val="00BA11EC"/>
    <w:rsid w:val="00BB049D"/>
    <w:rsid w:val="00BC1B0C"/>
    <w:rsid w:val="00BE52C3"/>
    <w:rsid w:val="00C030B2"/>
    <w:rsid w:val="00C366E9"/>
    <w:rsid w:val="00C52E2C"/>
    <w:rsid w:val="00C56308"/>
    <w:rsid w:val="00C6036A"/>
    <w:rsid w:val="00C63D8B"/>
    <w:rsid w:val="00C835F2"/>
    <w:rsid w:val="00CA7B40"/>
    <w:rsid w:val="00CB132F"/>
    <w:rsid w:val="00CD5A34"/>
    <w:rsid w:val="00CF46D5"/>
    <w:rsid w:val="00D065F6"/>
    <w:rsid w:val="00D124A9"/>
    <w:rsid w:val="00D14A7E"/>
    <w:rsid w:val="00D16614"/>
    <w:rsid w:val="00D248EF"/>
    <w:rsid w:val="00D53A1B"/>
    <w:rsid w:val="00D667BE"/>
    <w:rsid w:val="00DD1D2C"/>
    <w:rsid w:val="00E07946"/>
    <w:rsid w:val="00E21C75"/>
    <w:rsid w:val="00E44D29"/>
    <w:rsid w:val="00E45D8A"/>
    <w:rsid w:val="00EB0A68"/>
    <w:rsid w:val="00EB47F8"/>
    <w:rsid w:val="00EC2D64"/>
    <w:rsid w:val="00EE4D40"/>
    <w:rsid w:val="00EF2050"/>
    <w:rsid w:val="00EF6B33"/>
    <w:rsid w:val="00F01952"/>
    <w:rsid w:val="00F12A49"/>
    <w:rsid w:val="00F13A6F"/>
    <w:rsid w:val="00F24875"/>
    <w:rsid w:val="00F33798"/>
    <w:rsid w:val="00F33E45"/>
    <w:rsid w:val="00F41971"/>
    <w:rsid w:val="00F4350B"/>
    <w:rsid w:val="00F71D09"/>
    <w:rsid w:val="00F83064"/>
    <w:rsid w:val="00F90797"/>
    <w:rsid w:val="00FB5EFA"/>
    <w:rsid w:val="00FB6EF1"/>
    <w:rsid w:val="00FD37E5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301D"/>
  <w15:docId w15:val="{F1527A86-C31D-4ADF-A630-726582BE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C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E4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E4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B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2F4E2E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hr-HR"/>
    </w:rPr>
  </w:style>
  <w:style w:type="character" w:styleId="Hyperlink">
    <w:name w:val="Hyperlink"/>
    <w:rsid w:val="002F4E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7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0F99B0-844F-4024-B7F5-C996B1C6B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AE43FB-5166-4A31-8ABA-F53058230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56A33C-73F8-4FD3-875C-8D23E62F8EC9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8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Vladimir Villach Čeliković</cp:lastModifiedBy>
  <cp:revision>3</cp:revision>
  <cp:lastPrinted>2023-12-29T10:51:00Z</cp:lastPrinted>
  <dcterms:created xsi:type="dcterms:W3CDTF">2026-10-07T07:12:00Z</dcterms:created>
  <dcterms:modified xsi:type="dcterms:W3CDTF">2026-10-07T07:24:00Z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